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0323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АДМИНИСТРАЦИЯ </w:t>
      </w:r>
    </w:p>
    <w:p w14:paraId="44BE26B6" w14:textId="77777777" w:rsidR="005372B3" w:rsidRPr="006A58C6" w:rsidRDefault="0057630A" w:rsidP="0023383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ГОРОХОВСКОГО</w:t>
      </w:r>
      <w:r w:rsidR="005372B3" w:rsidRPr="006A58C6">
        <w:rPr>
          <w:b/>
          <w:szCs w:val="28"/>
        </w:rPr>
        <w:t xml:space="preserve"> СЕЛЬСКОГО ПОСЕЛЕНИЯ</w:t>
      </w:r>
    </w:p>
    <w:p w14:paraId="4DDFFB85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ВЕРХНЕМАМОНСКОГО МУНИЦИПАЛЬНОГО </w:t>
      </w:r>
      <w:r w:rsidR="005372B3" w:rsidRPr="006A58C6">
        <w:rPr>
          <w:b/>
          <w:szCs w:val="28"/>
        </w:rPr>
        <w:t>РАЙОН</w:t>
      </w:r>
      <w:r w:rsidRPr="006A58C6">
        <w:rPr>
          <w:b/>
          <w:szCs w:val="28"/>
        </w:rPr>
        <w:t>А</w:t>
      </w:r>
    </w:p>
    <w:p w14:paraId="24C0EA45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 ВОРОНЕЖСКОЙ ОБЛАСТИ</w:t>
      </w:r>
    </w:p>
    <w:p w14:paraId="17E82173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</w:p>
    <w:p w14:paraId="3F57FE16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>РАСПОРЯЖЕНИЕ</w:t>
      </w:r>
    </w:p>
    <w:p w14:paraId="2DBB6C82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0A3E7AE4" w14:textId="77777777" w:rsidR="00233834" w:rsidRPr="006A58C6" w:rsidRDefault="004344B0" w:rsidP="00233834">
      <w:pPr>
        <w:ind w:firstLine="0"/>
        <w:rPr>
          <w:b/>
          <w:szCs w:val="28"/>
        </w:rPr>
      </w:pPr>
      <w:r>
        <w:rPr>
          <w:b/>
          <w:szCs w:val="28"/>
        </w:rPr>
        <w:t>0т 03 ноября</w:t>
      </w:r>
      <w:r w:rsidR="00CA6857" w:rsidRPr="006A58C6">
        <w:rPr>
          <w:b/>
          <w:szCs w:val="28"/>
        </w:rPr>
        <w:t xml:space="preserve"> </w:t>
      </w:r>
      <w:r>
        <w:rPr>
          <w:b/>
          <w:szCs w:val="28"/>
        </w:rPr>
        <w:t>2020</w:t>
      </w:r>
      <w:r w:rsidR="00233834" w:rsidRPr="006A58C6">
        <w:rPr>
          <w:b/>
          <w:szCs w:val="28"/>
        </w:rPr>
        <w:t xml:space="preserve"> г.                                        </w:t>
      </w:r>
      <w:r w:rsidR="0057630A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№55</w:t>
      </w:r>
      <w:r w:rsidR="00BB4C81">
        <w:rPr>
          <w:b/>
          <w:szCs w:val="28"/>
        </w:rPr>
        <w:t>-р</w:t>
      </w:r>
    </w:p>
    <w:p w14:paraId="19FD3121" w14:textId="77777777" w:rsidR="00233834" w:rsidRPr="006A58C6" w:rsidRDefault="0057630A" w:rsidP="00233834">
      <w:pPr>
        <w:ind w:firstLine="0"/>
        <w:rPr>
          <w:b/>
          <w:szCs w:val="28"/>
        </w:rPr>
      </w:pPr>
      <w:r>
        <w:rPr>
          <w:b/>
          <w:szCs w:val="28"/>
        </w:rPr>
        <w:t>с.Гороховка</w:t>
      </w:r>
    </w:p>
    <w:p w14:paraId="21529096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77819CE9" w14:textId="77777777" w:rsidR="00233834" w:rsidRPr="006A58C6" w:rsidRDefault="00233834" w:rsidP="00233834">
      <w:pPr>
        <w:ind w:right="4536" w:firstLine="0"/>
        <w:rPr>
          <w:b/>
          <w:szCs w:val="28"/>
        </w:rPr>
      </w:pPr>
      <w:r w:rsidRPr="006A58C6">
        <w:rPr>
          <w:b/>
          <w:szCs w:val="28"/>
        </w:rPr>
        <w:t xml:space="preserve">О комиссии по соблюдению требований к служебному поведению </w:t>
      </w:r>
      <w:r w:rsidR="00362E45" w:rsidRPr="006A58C6">
        <w:rPr>
          <w:b/>
          <w:szCs w:val="28"/>
        </w:rPr>
        <w:t xml:space="preserve">муниципальных служащих </w:t>
      </w:r>
      <w:r w:rsidRPr="006A58C6">
        <w:rPr>
          <w:b/>
          <w:szCs w:val="28"/>
        </w:rPr>
        <w:t>и урегулированию конфликта интересов</w:t>
      </w:r>
    </w:p>
    <w:p w14:paraId="426D8F5B" w14:textId="77777777" w:rsidR="00233834" w:rsidRPr="006A58C6" w:rsidRDefault="00233834" w:rsidP="00233834">
      <w:pPr>
        <w:ind w:right="4536"/>
        <w:rPr>
          <w:b/>
          <w:szCs w:val="28"/>
        </w:rPr>
      </w:pPr>
    </w:p>
    <w:p w14:paraId="00216184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В соответствии с Федеральным законом от 25.12.2008 №273-ФЗ «О противодействии коррупции»</w:t>
      </w:r>
      <w:r w:rsidR="002E12D0" w:rsidRPr="006A58C6">
        <w:rPr>
          <w:szCs w:val="28"/>
        </w:rPr>
        <w:t>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14:paraId="1BA6B50F" w14:textId="77777777" w:rsidR="00233834" w:rsidRPr="006A58C6" w:rsidRDefault="00233834" w:rsidP="00233834">
      <w:pPr>
        <w:rPr>
          <w:szCs w:val="28"/>
        </w:rPr>
      </w:pPr>
    </w:p>
    <w:p w14:paraId="657CCB74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1. Утвердить Положение о комиссии по соблюдению требований к служебному поведению</w:t>
      </w:r>
      <w:r w:rsidR="00362E45" w:rsidRPr="006A58C6">
        <w:rPr>
          <w:szCs w:val="28"/>
        </w:rPr>
        <w:t xml:space="preserve"> муниципальных служащих</w:t>
      </w:r>
      <w:r w:rsidRPr="006A58C6">
        <w:rPr>
          <w:szCs w:val="28"/>
        </w:rPr>
        <w:t xml:space="preserve"> и урегулированию конфликта интересов, согласно приложени</w:t>
      </w:r>
      <w:r w:rsidR="00446EC0" w:rsidRPr="006A58C6">
        <w:rPr>
          <w:szCs w:val="28"/>
        </w:rPr>
        <w:t>ю</w:t>
      </w:r>
      <w:r w:rsidRPr="006A58C6">
        <w:rPr>
          <w:szCs w:val="28"/>
        </w:rPr>
        <w:t xml:space="preserve"> № 1.</w:t>
      </w:r>
    </w:p>
    <w:p w14:paraId="7F96028B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2. Утвердить состав комиссии по соблюдению требований к служебному поведению и урегулированию конфликта интересов, согласно приложени</w:t>
      </w:r>
      <w:r w:rsidR="00446EC0" w:rsidRPr="006A58C6">
        <w:rPr>
          <w:szCs w:val="28"/>
        </w:rPr>
        <w:t>ю</w:t>
      </w:r>
      <w:r w:rsidRPr="006A58C6">
        <w:rPr>
          <w:szCs w:val="28"/>
        </w:rPr>
        <w:t xml:space="preserve"> № 2.</w:t>
      </w:r>
    </w:p>
    <w:p w14:paraId="38EC93CB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 xml:space="preserve">3. </w:t>
      </w:r>
      <w:r w:rsidR="0057630A">
        <w:rPr>
          <w:szCs w:val="28"/>
        </w:rPr>
        <w:t>Распоряжение администрации Горохо</w:t>
      </w:r>
      <w:r w:rsidR="004344B0">
        <w:rPr>
          <w:szCs w:val="28"/>
        </w:rPr>
        <w:t>вского сельского поселения от 03.05.2018</w:t>
      </w:r>
      <w:r w:rsidR="0057630A">
        <w:rPr>
          <w:szCs w:val="28"/>
        </w:rPr>
        <w:t xml:space="preserve"> №</w:t>
      </w:r>
      <w:r w:rsidR="004344B0">
        <w:rPr>
          <w:szCs w:val="28"/>
        </w:rPr>
        <w:t xml:space="preserve"> 24</w:t>
      </w:r>
      <w:r w:rsidR="005372B3" w:rsidRPr="006A58C6">
        <w:rPr>
          <w:szCs w:val="28"/>
        </w:rPr>
        <w:t xml:space="preserve"> «О комиссии по соблюдению требований к служебному поведению и урегулированию конфликта интересов» признать утратившим силу.</w:t>
      </w:r>
    </w:p>
    <w:p w14:paraId="66EEB1FA" w14:textId="77777777" w:rsidR="00233834" w:rsidRPr="006A58C6" w:rsidRDefault="00233834" w:rsidP="00233834">
      <w:pPr>
        <w:tabs>
          <w:tab w:val="left" w:pos="1160"/>
        </w:tabs>
        <w:rPr>
          <w:szCs w:val="28"/>
        </w:rPr>
      </w:pPr>
      <w:r w:rsidRPr="006A58C6">
        <w:rPr>
          <w:szCs w:val="28"/>
        </w:rPr>
        <w:t xml:space="preserve">4. Контроль за исполнением настоящего распоряжения </w:t>
      </w:r>
      <w:r w:rsidR="005372B3" w:rsidRPr="006A58C6">
        <w:rPr>
          <w:szCs w:val="28"/>
        </w:rPr>
        <w:t>оставляю за собой.</w:t>
      </w:r>
    </w:p>
    <w:p w14:paraId="6E2EBEDA" w14:textId="77777777" w:rsidR="00233834" w:rsidRPr="006A58C6" w:rsidRDefault="00233834" w:rsidP="00233834">
      <w:pPr>
        <w:rPr>
          <w:b/>
          <w:szCs w:val="28"/>
        </w:rPr>
      </w:pPr>
    </w:p>
    <w:p w14:paraId="125C94C7" w14:textId="77777777" w:rsidR="00836647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>Гл</w:t>
      </w:r>
      <w:r w:rsidR="0057630A">
        <w:rPr>
          <w:b/>
          <w:szCs w:val="28"/>
        </w:rPr>
        <w:t>ава Гороховского</w:t>
      </w:r>
    </w:p>
    <w:p w14:paraId="04C45935" w14:textId="77777777" w:rsidR="005372B3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>сельско</w:t>
      </w:r>
      <w:r w:rsidR="004344B0">
        <w:rPr>
          <w:b/>
          <w:szCs w:val="28"/>
        </w:rPr>
        <w:t>го поселения</w:t>
      </w:r>
      <w:r w:rsidR="004344B0">
        <w:rPr>
          <w:b/>
          <w:szCs w:val="28"/>
        </w:rPr>
        <w:tab/>
      </w:r>
      <w:r w:rsidR="004344B0">
        <w:rPr>
          <w:b/>
          <w:szCs w:val="28"/>
        </w:rPr>
        <w:tab/>
      </w:r>
      <w:r w:rsidR="004344B0">
        <w:rPr>
          <w:b/>
          <w:szCs w:val="28"/>
        </w:rPr>
        <w:tab/>
      </w:r>
      <w:r w:rsidR="004344B0">
        <w:rPr>
          <w:b/>
          <w:szCs w:val="28"/>
        </w:rPr>
        <w:tab/>
        <w:t>И.П.Савенкова</w:t>
      </w:r>
    </w:p>
    <w:p w14:paraId="7B9F0198" w14:textId="77777777" w:rsidR="005372B3" w:rsidRPr="006A58C6" w:rsidRDefault="005372B3" w:rsidP="00233834">
      <w:pPr>
        <w:rPr>
          <w:b/>
          <w:szCs w:val="28"/>
        </w:rPr>
      </w:pPr>
    </w:p>
    <w:p w14:paraId="1E0D1F07" w14:textId="77777777" w:rsidR="00282E19" w:rsidRPr="006A58C6" w:rsidRDefault="00282E19">
      <w:pPr>
        <w:rPr>
          <w:sz w:val="26"/>
          <w:szCs w:val="26"/>
        </w:rPr>
      </w:pPr>
      <w:r w:rsidRPr="006A58C6">
        <w:rPr>
          <w:sz w:val="26"/>
          <w:szCs w:val="26"/>
        </w:rPr>
        <w:br w:type="page"/>
      </w:r>
    </w:p>
    <w:p w14:paraId="786C1E4A" w14:textId="77777777" w:rsidR="00233834" w:rsidRPr="006A58C6" w:rsidRDefault="00233834" w:rsidP="00233834">
      <w:pPr>
        <w:ind w:left="5103" w:firstLine="0"/>
        <w:jc w:val="center"/>
        <w:rPr>
          <w:sz w:val="24"/>
          <w:szCs w:val="26"/>
        </w:rPr>
      </w:pPr>
      <w:r w:rsidRPr="006A58C6">
        <w:rPr>
          <w:sz w:val="24"/>
          <w:szCs w:val="26"/>
        </w:rPr>
        <w:t>Приложение №1</w:t>
      </w:r>
    </w:p>
    <w:p w14:paraId="66D2F969" w14:textId="77777777" w:rsidR="00233834" w:rsidRPr="006A58C6" w:rsidRDefault="00233834" w:rsidP="00233834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к распоряжению администрации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</w:t>
      </w:r>
    </w:p>
    <w:p w14:paraId="46B72D27" w14:textId="77777777" w:rsidR="00233834" w:rsidRPr="006A58C6" w:rsidRDefault="00233834" w:rsidP="00233834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от </w:t>
      </w:r>
      <w:r w:rsidR="004344B0">
        <w:rPr>
          <w:sz w:val="24"/>
          <w:szCs w:val="26"/>
        </w:rPr>
        <w:t>03.11.2020</w:t>
      </w:r>
      <w:r w:rsidRPr="006A58C6">
        <w:rPr>
          <w:sz w:val="24"/>
          <w:szCs w:val="26"/>
        </w:rPr>
        <w:t xml:space="preserve"> г. № </w:t>
      </w:r>
      <w:r w:rsidR="004344B0">
        <w:rPr>
          <w:sz w:val="24"/>
          <w:szCs w:val="26"/>
        </w:rPr>
        <w:t>55</w:t>
      </w:r>
    </w:p>
    <w:p w14:paraId="7C4BFC3E" w14:textId="77777777" w:rsidR="00233834" w:rsidRPr="006A58C6" w:rsidRDefault="00233834" w:rsidP="00233834">
      <w:pPr>
        <w:rPr>
          <w:sz w:val="24"/>
          <w:szCs w:val="26"/>
        </w:rPr>
      </w:pPr>
    </w:p>
    <w:p w14:paraId="0A18D6E1" w14:textId="77777777" w:rsidR="00233834" w:rsidRPr="006A58C6" w:rsidRDefault="00233834" w:rsidP="00233834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Положение</w:t>
      </w:r>
    </w:p>
    <w:p w14:paraId="75F82F0E" w14:textId="77777777" w:rsidR="00233834" w:rsidRPr="006A58C6" w:rsidRDefault="00233834" w:rsidP="00233834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о комиссии по соблюдению требований к служебному поведению</w:t>
      </w:r>
      <w:r w:rsidR="00836647" w:rsidRPr="006A58C6">
        <w:rPr>
          <w:sz w:val="26"/>
          <w:szCs w:val="26"/>
        </w:rPr>
        <w:t xml:space="preserve"> муниципальных </w:t>
      </w:r>
      <w:proofErr w:type="gramStart"/>
      <w:r w:rsidR="00836647" w:rsidRPr="006A58C6">
        <w:rPr>
          <w:sz w:val="26"/>
          <w:szCs w:val="26"/>
        </w:rPr>
        <w:t xml:space="preserve">служащих </w:t>
      </w:r>
      <w:r w:rsidRPr="006A58C6">
        <w:rPr>
          <w:sz w:val="26"/>
          <w:szCs w:val="26"/>
        </w:rPr>
        <w:t xml:space="preserve"> и</w:t>
      </w:r>
      <w:proofErr w:type="gramEnd"/>
      <w:r w:rsidRPr="006A58C6">
        <w:rPr>
          <w:sz w:val="26"/>
          <w:szCs w:val="26"/>
        </w:rPr>
        <w:t xml:space="preserve"> урегулированию конфликта интересов </w:t>
      </w:r>
    </w:p>
    <w:p w14:paraId="4D322A9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97C78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E73901">
        <w:rPr>
          <w:sz w:val="26"/>
          <w:szCs w:val="26"/>
        </w:rPr>
        <w:t xml:space="preserve">администрации Гороховского </w:t>
      </w:r>
      <w:r w:rsidR="005372B3" w:rsidRPr="006A58C6">
        <w:rPr>
          <w:sz w:val="26"/>
          <w:szCs w:val="26"/>
        </w:rPr>
        <w:t>сельского поселения</w:t>
      </w:r>
      <w:r w:rsidR="00233834" w:rsidRPr="006A58C6">
        <w:rPr>
          <w:sz w:val="26"/>
          <w:szCs w:val="26"/>
        </w:rPr>
        <w:t xml:space="preserve"> </w:t>
      </w:r>
      <w:r w:rsidRPr="006A58C6">
        <w:rPr>
          <w:sz w:val="26"/>
          <w:szCs w:val="26"/>
        </w:rPr>
        <w:t xml:space="preserve">и урегулированию конфликта интересов (далее - комиссия), образуемой в администрации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 </w:t>
      </w:r>
      <w:r w:rsidRPr="006A58C6">
        <w:rPr>
          <w:sz w:val="26"/>
          <w:szCs w:val="26"/>
        </w:rPr>
        <w:t xml:space="preserve">в соответствии с Федеральным законом от 25 декабря 2008 г. </w:t>
      </w:r>
      <w:r w:rsidR="00106376" w:rsidRPr="006A58C6">
        <w:rPr>
          <w:sz w:val="26"/>
          <w:szCs w:val="26"/>
        </w:rPr>
        <w:t>№</w:t>
      </w:r>
      <w:r w:rsidRPr="006A58C6">
        <w:rPr>
          <w:sz w:val="26"/>
          <w:szCs w:val="26"/>
        </w:rPr>
        <w:t xml:space="preserve">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.</w:t>
      </w:r>
    </w:p>
    <w:p w14:paraId="11CE717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актами, настоящим Положением.</w:t>
      </w:r>
    </w:p>
    <w:p w14:paraId="37E4B46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3. Основной задачей комиссии является содействие </w:t>
      </w:r>
      <w:r w:rsidR="00BB042E" w:rsidRPr="006A58C6">
        <w:rPr>
          <w:sz w:val="26"/>
          <w:szCs w:val="26"/>
        </w:rPr>
        <w:t>органам местного самоуправления</w:t>
      </w:r>
      <w:r w:rsidRPr="006A58C6">
        <w:rPr>
          <w:sz w:val="26"/>
          <w:szCs w:val="26"/>
        </w:rPr>
        <w:t xml:space="preserve"> </w:t>
      </w:r>
      <w:r w:rsidR="00E73901">
        <w:rPr>
          <w:sz w:val="26"/>
          <w:szCs w:val="26"/>
        </w:rPr>
        <w:t xml:space="preserve">Гороховского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:</w:t>
      </w:r>
    </w:p>
    <w:p w14:paraId="5BE8E3A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106376" w:rsidRPr="006A58C6">
        <w:rPr>
          <w:sz w:val="26"/>
          <w:szCs w:val="26"/>
        </w:rPr>
        <w:t>№</w:t>
      </w:r>
      <w:r w:rsidRPr="006A58C6">
        <w:rPr>
          <w:sz w:val="26"/>
          <w:szCs w:val="26"/>
        </w:rPr>
        <w:t xml:space="preserve">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0714AA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в осуществлении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мер по предупреждению коррупции.</w:t>
      </w:r>
    </w:p>
    <w:p w14:paraId="654A37E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>.</w:t>
      </w:r>
    </w:p>
    <w:p w14:paraId="6B501C3E" w14:textId="77777777" w:rsidR="004C483A" w:rsidRPr="006A58C6" w:rsidRDefault="0090370B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Комиссия рассматривает вопросы, связанные с предоставлением лицом, поступающим на работу на должность руководителя муниципального учреждения, а также руководителем муниципального учреждения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14:paraId="7B58699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5. Комиссия образуется правовым актом администрации </w:t>
      </w:r>
      <w:r w:rsidR="00E73901">
        <w:rPr>
          <w:sz w:val="26"/>
          <w:szCs w:val="26"/>
        </w:rPr>
        <w:t xml:space="preserve">Гороховского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. Указанным актом утверждаются состав комиссии и порядок ее работы.</w:t>
      </w:r>
    </w:p>
    <w:p w14:paraId="09D885E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294B41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0" w:name="Par92"/>
      <w:bookmarkEnd w:id="0"/>
      <w:r w:rsidRPr="006A58C6">
        <w:rPr>
          <w:sz w:val="26"/>
          <w:szCs w:val="26"/>
        </w:rPr>
        <w:t>6. В состав комиссии входят:</w:t>
      </w:r>
    </w:p>
    <w:p w14:paraId="2DCEE99F" w14:textId="77777777" w:rsidR="005372B3" w:rsidRPr="006A58C6" w:rsidRDefault="00E73901" w:rsidP="005372B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" w:name="Par97"/>
      <w:bookmarkEnd w:id="1"/>
      <w:r>
        <w:rPr>
          <w:sz w:val="26"/>
          <w:szCs w:val="26"/>
        </w:rPr>
        <w:t>- глава Гороховского</w:t>
      </w:r>
      <w:r w:rsidR="005372B3" w:rsidRPr="006A58C6">
        <w:rPr>
          <w:sz w:val="26"/>
          <w:szCs w:val="26"/>
        </w:rPr>
        <w:t xml:space="preserve"> сельского поселения (председатель комиссии), </w:t>
      </w:r>
      <w:r w:rsidR="005372B3" w:rsidRPr="006A58C6">
        <w:rPr>
          <w:sz w:val="26"/>
          <w:szCs w:val="26"/>
        </w:rPr>
        <w:lastRenderedPageBreak/>
        <w:t>заместитель председателя комиссии, должностное ли</w:t>
      </w:r>
      <w:r>
        <w:rPr>
          <w:sz w:val="26"/>
          <w:szCs w:val="26"/>
        </w:rPr>
        <w:t>цо администрации Гороховского</w:t>
      </w:r>
      <w:r w:rsidR="005372B3" w:rsidRPr="006A58C6">
        <w:rPr>
          <w:sz w:val="26"/>
          <w:szCs w:val="26"/>
        </w:rPr>
        <w:t xml:space="preserve"> сельского поселения, ответственное за работу по профилактике коррупционных и иных правонарушений (секретарь комиссии), председатель профсоюзной организации администрации сельского поселения, и иные должностные лица администрации сельского поселения;</w:t>
      </w:r>
    </w:p>
    <w:p w14:paraId="75E542DD" w14:textId="77777777" w:rsidR="005372B3" w:rsidRPr="006A58C6" w:rsidRDefault="005372B3" w:rsidP="005372B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-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p w14:paraId="77430AC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7. Глава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может принять решение о включении в состав комиссии по согласованию представителей общественных организаций.</w:t>
      </w:r>
    </w:p>
    <w:p w14:paraId="62013CB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8. Число членов комиссии, не замещающих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14:paraId="64845E1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51AE8C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2" w:name="Par105"/>
      <w:bookmarkEnd w:id="2"/>
      <w:r w:rsidRPr="006A58C6">
        <w:rPr>
          <w:sz w:val="26"/>
          <w:szCs w:val="26"/>
        </w:rPr>
        <w:t>10. В заседаниях комиссии с правом совещательного голоса участвуют:</w:t>
      </w:r>
    </w:p>
    <w:p w14:paraId="34620D1D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09DE90D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3" w:name="Par107"/>
      <w:bookmarkEnd w:id="3"/>
      <w:r w:rsidRPr="006A58C6">
        <w:rPr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502778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недопустимо.</w:t>
      </w:r>
    </w:p>
    <w:p w14:paraId="3AB168A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3081E3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4" w:name="Par110"/>
      <w:bookmarkEnd w:id="4"/>
      <w:r w:rsidRPr="006A58C6">
        <w:rPr>
          <w:sz w:val="26"/>
          <w:szCs w:val="26"/>
        </w:rPr>
        <w:t>13. Основаниями для проведения заседания комиссии являются:</w:t>
      </w:r>
    </w:p>
    <w:p w14:paraId="297B03A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5" w:name="Par111"/>
      <w:bookmarkEnd w:id="5"/>
      <w:r w:rsidRPr="006A58C6">
        <w:rPr>
          <w:sz w:val="26"/>
          <w:szCs w:val="26"/>
        </w:rPr>
        <w:t xml:space="preserve">а) представление главой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материалов проверки, свидетельствующих:</w:t>
      </w:r>
    </w:p>
    <w:p w14:paraId="6F4742C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6" w:name="Par112"/>
      <w:bookmarkStart w:id="7" w:name="Par113"/>
      <w:bookmarkEnd w:id="6"/>
      <w:bookmarkEnd w:id="7"/>
      <w:r w:rsidRPr="006A58C6">
        <w:rPr>
          <w:sz w:val="26"/>
          <w:szCs w:val="26"/>
        </w:rPr>
        <w:t xml:space="preserve">о представлении муниципальным служащим недостоверных или неполных </w:t>
      </w:r>
      <w:r w:rsidRPr="006A58C6">
        <w:rPr>
          <w:sz w:val="26"/>
          <w:szCs w:val="26"/>
        </w:rPr>
        <w:lastRenderedPageBreak/>
        <w:t>сведений, предусмотренных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90370B" w:rsidRPr="006A58C6">
        <w:rPr>
          <w:sz w:val="26"/>
          <w:szCs w:val="26"/>
        </w:rPr>
        <w:t xml:space="preserve"> </w:t>
      </w:r>
      <w:r w:rsidRPr="006A58C6">
        <w:rPr>
          <w:sz w:val="26"/>
          <w:szCs w:val="26"/>
        </w:rPr>
        <w:t>273-ФЗ «О противодействии коррупции» и другими нормативными правовыми актами Российской Федерации</w:t>
      </w:r>
      <w:r w:rsidR="00E561E4" w:rsidRPr="006A58C6">
        <w:rPr>
          <w:sz w:val="26"/>
          <w:szCs w:val="26"/>
        </w:rPr>
        <w:t>, утвержденного законом Воронежской области от 28.12.2007 №175-ОЗ «О муниципальной службе в Воронежской области»</w:t>
      </w:r>
      <w:r w:rsidRPr="006A58C6">
        <w:rPr>
          <w:sz w:val="26"/>
          <w:szCs w:val="26"/>
        </w:rPr>
        <w:t>;</w:t>
      </w:r>
    </w:p>
    <w:p w14:paraId="1BD9BFD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BA12BD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8" w:name="Par114"/>
      <w:bookmarkEnd w:id="8"/>
      <w:r w:rsidRPr="006A58C6">
        <w:rPr>
          <w:sz w:val="26"/>
          <w:szCs w:val="26"/>
        </w:rPr>
        <w:t xml:space="preserve">б) поступившее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:</w:t>
      </w:r>
    </w:p>
    <w:p w14:paraId="411AB7C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9" w:name="Par115"/>
      <w:bookmarkStart w:id="10" w:name="Par117"/>
      <w:bookmarkEnd w:id="9"/>
      <w:bookmarkEnd w:id="10"/>
      <w:r w:rsidRPr="006A58C6">
        <w:rPr>
          <w:sz w:val="26"/>
          <w:szCs w:val="26"/>
        </w:rPr>
        <w:t xml:space="preserve">обращение гражданина, замещавшего должность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включенную в перечень должностей, утвержденный нормативным правовым актом Совета народных депутатов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о даче согласия на замещение </w:t>
      </w:r>
      <w:r w:rsidR="00A457D7" w:rsidRPr="006A58C6">
        <w:rPr>
          <w:sz w:val="26"/>
          <w:szCs w:val="26"/>
        </w:rPr>
        <w:t xml:space="preserve">должности в коммерческой или некоммерческой организации либо на выполнение работы </w:t>
      </w:r>
      <w:r w:rsidRPr="006A58C6">
        <w:rPr>
          <w:sz w:val="26"/>
          <w:szCs w:val="26"/>
        </w:rPr>
        <w:t xml:space="preserve">на условиях гражданско-правового договора в </w:t>
      </w:r>
      <w:r w:rsidR="00A457D7" w:rsidRPr="006A58C6">
        <w:rPr>
          <w:sz w:val="26"/>
          <w:szCs w:val="26"/>
        </w:rPr>
        <w:t xml:space="preserve">коммерческой или некоммерческой организации, </w:t>
      </w:r>
      <w:r w:rsidRPr="006A58C6">
        <w:rPr>
          <w:sz w:val="26"/>
          <w:szCs w:val="26"/>
        </w:rPr>
        <w:t xml:space="preserve">если отдельные функции </w:t>
      </w:r>
      <w:r w:rsidR="00A457D7" w:rsidRPr="006A58C6">
        <w:rPr>
          <w:sz w:val="26"/>
          <w:szCs w:val="26"/>
        </w:rPr>
        <w:t xml:space="preserve">по </w:t>
      </w:r>
      <w:r w:rsidR="00633ACA" w:rsidRPr="006A58C6">
        <w:rPr>
          <w:sz w:val="26"/>
          <w:szCs w:val="26"/>
        </w:rPr>
        <w:t xml:space="preserve">муниципальному </w:t>
      </w:r>
      <w:r w:rsidRPr="006A58C6">
        <w:rPr>
          <w:sz w:val="26"/>
          <w:szCs w:val="26"/>
        </w:rPr>
        <w:t>управлени</w:t>
      </w:r>
      <w:r w:rsidR="00A457D7" w:rsidRPr="006A58C6">
        <w:rPr>
          <w:sz w:val="26"/>
          <w:szCs w:val="26"/>
        </w:rPr>
        <w:t>ю</w:t>
      </w:r>
      <w:r w:rsidRPr="006A58C6">
        <w:rPr>
          <w:sz w:val="26"/>
          <w:szCs w:val="26"/>
        </w:rPr>
        <w:t xml:space="preserve"> </w:t>
      </w:r>
      <w:r w:rsidR="00A457D7" w:rsidRPr="006A58C6">
        <w:rPr>
          <w:sz w:val="26"/>
          <w:szCs w:val="26"/>
        </w:rPr>
        <w:t>этой</w:t>
      </w:r>
      <w:r w:rsidRPr="006A58C6">
        <w:rPr>
          <w:sz w:val="26"/>
          <w:szCs w:val="26"/>
        </w:rPr>
        <w:t xml:space="preserve"> организацией входили в </w:t>
      </w:r>
      <w:r w:rsidR="00A457D7" w:rsidRPr="006A58C6">
        <w:rPr>
          <w:sz w:val="26"/>
          <w:szCs w:val="26"/>
        </w:rPr>
        <w:t xml:space="preserve">его </w:t>
      </w:r>
      <w:r w:rsidRPr="006A58C6">
        <w:rPr>
          <w:sz w:val="26"/>
          <w:szCs w:val="26"/>
        </w:rPr>
        <w:t>долж</w:t>
      </w:r>
      <w:r w:rsidR="00A457D7" w:rsidRPr="006A58C6">
        <w:rPr>
          <w:sz w:val="26"/>
          <w:szCs w:val="26"/>
        </w:rPr>
        <w:t>ностные (служебные) обязанности</w:t>
      </w:r>
      <w:r w:rsidRPr="006A58C6">
        <w:rPr>
          <w:sz w:val="26"/>
          <w:szCs w:val="26"/>
        </w:rPr>
        <w:t>, до истечения двух лет со дня увольнения с муниципальной службы;</w:t>
      </w:r>
    </w:p>
    <w:p w14:paraId="390A539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C35CE6D" w14:textId="77777777" w:rsidR="006A1354" w:rsidRPr="006A58C6" w:rsidRDefault="006A1354" w:rsidP="006A1354">
      <w:pPr>
        <w:pStyle w:val="ConsPlusNormal"/>
        <w:ind w:firstLine="540"/>
        <w:jc w:val="both"/>
      </w:pPr>
      <w:r w:rsidRPr="006A58C6">
        <w:t xml:space="preserve"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7625B2" w:rsidRPr="006A58C6">
        <w:t xml:space="preserve">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</w:t>
      </w:r>
      <w:r w:rsidRPr="006A58C6"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73D0E22" w14:textId="77777777" w:rsidR="006A1354" w:rsidRPr="006A58C6" w:rsidRDefault="006A1354" w:rsidP="006A1354">
      <w:pPr>
        <w:pStyle w:val="ConsPlusNormal"/>
        <w:ind w:firstLine="540"/>
        <w:jc w:val="both"/>
      </w:pPr>
      <w:r w:rsidRPr="006A58C6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C53DC5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представление главы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мер по </w:t>
      </w:r>
      <w:r w:rsidRPr="006A58C6">
        <w:rPr>
          <w:sz w:val="26"/>
          <w:szCs w:val="26"/>
        </w:rPr>
        <w:lastRenderedPageBreak/>
        <w:t>предупреждению коррупции;</w:t>
      </w:r>
    </w:p>
    <w:p w14:paraId="58397D2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1" w:name="Par118"/>
      <w:bookmarkEnd w:id="11"/>
      <w:r w:rsidRPr="006A58C6">
        <w:rPr>
          <w:sz w:val="26"/>
          <w:szCs w:val="26"/>
        </w:rPr>
        <w:t xml:space="preserve">г) представление главой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</w:t>
      </w:r>
      <w:bookmarkStart w:id="12" w:name="_GoBack"/>
      <w:r w:rsidRPr="006A58C6">
        <w:rPr>
          <w:sz w:val="26"/>
          <w:szCs w:val="26"/>
        </w:rPr>
        <w:t>далее</w:t>
      </w:r>
      <w:bookmarkEnd w:id="12"/>
      <w:r w:rsidRPr="006A58C6">
        <w:rPr>
          <w:sz w:val="26"/>
          <w:szCs w:val="26"/>
        </w:rPr>
        <w:t xml:space="preserve">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30822E4F" w14:textId="77777777" w:rsidR="006A1354" w:rsidRPr="006A58C6" w:rsidRDefault="006A1354" w:rsidP="006A1354">
      <w:pPr>
        <w:pStyle w:val="ConsPlusNormal"/>
        <w:ind w:firstLine="540"/>
        <w:jc w:val="both"/>
      </w:pPr>
      <w:bookmarkStart w:id="13" w:name="Par120"/>
      <w:bookmarkEnd w:id="13"/>
      <w:r w:rsidRPr="006A58C6"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</w:t>
      </w:r>
      <w:r w:rsidR="005372B3" w:rsidRPr="006A58C6">
        <w:t>сельского поселения</w:t>
      </w:r>
      <w:r w:rsidRPr="006A58C6"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5372B3" w:rsidRPr="006A58C6">
        <w:t>сельского поселения</w:t>
      </w:r>
      <w:r w:rsidRPr="006A58C6"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5372B3" w:rsidRPr="006A58C6">
        <w:t>сельского поселения</w:t>
      </w:r>
      <w:r w:rsidRPr="006A58C6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0D3765F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4E8ED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15. Обращение, указанное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13 настоящего Положения, подается гражданином, замещавшим должность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14:paraId="5DCAA219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16. Обращение, указанное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1B98AA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17. Уведомление, указанное в подпункте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рассматривается администрацией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5372B3" w:rsidRPr="006A58C6">
        <w:rPr>
          <w:sz w:val="26"/>
          <w:szCs w:val="26"/>
        </w:rPr>
        <w:lastRenderedPageBreak/>
        <w:t>сельского поселения</w:t>
      </w:r>
      <w:r w:rsidRPr="006A58C6">
        <w:rPr>
          <w:sz w:val="26"/>
          <w:szCs w:val="26"/>
        </w:rPr>
        <w:t xml:space="preserve">, требований статьи 12 Федерального закона от 25 декабря 2008 г. № 273-ФЗ «О противодействии коррупции». </w:t>
      </w:r>
    </w:p>
    <w:p w14:paraId="0609D06A" w14:textId="77777777" w:rsidR="00653800" w:rsidRPr="006A58C6" w:rsidRDefault="002C67C2" w:rsidP="00653800">
      <w:pPr>
        <w:pStyle w:val="ConsPlusNormal"/>
        <w:ind w:firstLine="540"/>
        <w:jc w:val="both"/>
      </w:pPr>
      <w:r w:rsidRPr="006A58C6">
        <w:t>18</w:t>
      </w:r>
      <w:r w:rsidR="00653800" w:rsidRPr="006A58C6">
        <w:t xml:space="preserve">. Уведомление, указанное в абзаце пятом подпункта "б" пункта 13 настоящего Положения, рассматривается </w:t>
      </w:r>
      <w:r w:rsidR="002B4A21" w:rsidRPr="006A58C6">
        <w:t xml:space="preserve">администрацией </w:t>
      </w:r>
      <w:r w:rsidR="005372B3" w:rsidRPr="006A58C6">
        <w:t>сельского поселения</w:t>
      </w:r>
      <w:r w:rsidR="00653800" w:rsidRPr="006A58C6">
        <w:t>, котор</w:t>
      </w:r>
      <w:r w:rsidR="002B4A21" w:rsidRPr="006A58C6">
        <w:t>ая</w:t>
      </w:r>
      <w:r w:rsidR="00653800" w:rsidRPr="006A58C6">
        <w:t xml:space="preserve"> осуществляет подготовку мотивированного заключения по результатам рассмотрения уведомления.</w:t>
      </w:r>
    </w:p>
    <w:p w14:paraId="418D2383" w14:textId="77777777" w:rsidR="00653800" w:rsidRPr="006A58C6" w:rsidRDefault="002C67C2" w:rsidP="00653800">
      <w:pPr>
        <w:pStyle w:val="ConsPlusNormal"/>
        <w:ind w:firstLine="540"/>
        <w:jc w:val="both"/>
      </w:pPr>
      <w:r w:rsidRPr="006A58C6">
        <w:t>19</w:t>
      </w:r>
      <w:r w:rsidR="00653800" w:rsidRPr="006A58C6">
        <w:t xml:space="preserve">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должностные </w:t>
      </w:r>
      <w:r w:rsidR="002B4A21" w:rsidRPr="006A58C6">
        <w:t xml:space="preserve">администрации </w:t>
      </w:r>
      <w:r w:rsidR="005372B3" w:rsidRPr="006A58C6">
        <w:t>сельского поселения</w:t>
      </w:r>
      <w:r w:rsidR="00653800" w:rsidRPr="006A58C6">
        <w:t xml:space="preserve"> имеют право проводить собеседование с </w:t>
      </w:r>
      <w:r w:rsidR="002B4A21" w:rsidRPr="006A58C6">
        <w:t>муниципальным</w:t>
      </w:r>
      <w:r w:rsidR="00653800" w:rsidRPr="006A58C6">
        <w:t xml:space="preserve"> служащим, представившим обращение или уведомление, получать от него письменные пояснения, а </w:t>
      </w:r>
      <w:r w:rsidR="002B4A21" w:rsidRPr="006A58C6">
        <w:t xml:space="preserve">глава </w:t>
      </w:r>
      <w:r w:rsidR="005372B3" w:rsidRPr="006A58C6">
        <w:t>сельского поселения</w:t>
      </w:r>
      <w:r w:rsidR="00653800" w:rsidRPr="006A58C6"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E982A7C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20</w:t>
      </w:r>
      <w:r w:rsidR="007B0514" w:rsidRPr="006A58C6">
        <w:rPr>
          <w:sz w:val="26"/>
          <w:szCs w:val="26"/>
        </w:rPr>
        <w:t>. Председатель комиссии при поступлении к нему</w:t>
      </w:r>
      <w:r w:rsidR="00E70FC6" w:rsidRPr="006A58C6">
        <w:rPr>
          <w:sz w:val="26"/>
          <w:szCs w:val="26"/>
        </w:rPr>
        <w:t xml:space="preserve"> в установленном порядке</w:t>
      </w:r>
      <w:r w:rsidR="007B0514" w:rsidRPr="006A58C6">
        <w:rPr>
          <w:sz w:val="26"/>
          <w:szCs w:val="26"/>
        </w:rPr>
        <w:t xml:space="preserve"> информации, содержащей основания для проведения заседания комиссии:</w:t>
      </w:r>
    </w:p>
    <w:p w14:paraId="0EA2C558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2C67C2" w:rsidRPr="006A58C6">
        <w:t>21</w:t>
      </w:r>
      <w:r w:rsidRPr="006A58C6">
        <w:t xml:space="preserve"> и </w:t>
      </w:r>
      <w:r w:rsidR="002C67C2" w:rsidRPr="006A58C6">
        <w:t>22</w:t>
      </w:r>
      <w:r w:rsidRPr="006A58C6">
        <w:t xml:space="preserve"> настоящего Положения;</w:t>
      </w:r>
    </w:p>
    <w:p w14:paraId="157982D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и с результатами ее проверки;</w:t>
      </w:r>
    </w:p>
    <w:p w14:paraId="719CF24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подпункте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0</w:t>
      </w:r>
      <w:r w:rsidRPr="006A58C6">
        <w:rPr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D068F64" w14:textId="77777777" w:rsidR="00CB4C40" w:rsidRPr="006A58C6" w:rsidRDefault="002C67C2" w:rsidP="00CB4C4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4" w:name="Par134"/>
      <w:bookmarkEnd w:id="14"/>
      <w:r w:rsidRPr="006A58C6">
        <w:rPr>
          <w:sz w:val="26"/>
          <w:szCs w:val="26"/>
        </w:rPr>
        <w:t>21</w:t>
      </w:r>
      <w:r w:rsidR="007B0514" w:rsidRPr="006A58C6">
        <w:rPr>
          <w:sz w:val="26"/>
          <w:szCs w:val="26"/>
        </w:rPr>
        <w:t xml:space="preserve">. </w:t>
      </w:r>
      <w:bookmarkStart w:id="15" w:name="Par136"/>
      <w:bookmarkEnd w:id="15"/>
      <w:r w:rsidR="00CB4C40" w:rsidRPr="006A58C6">
        <w:rPr>
          <w:sz w:val="26"/>
          <w:szCs w:val="26"/>
        </w:rPr>
        <w:t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FB7B8D5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22</w:t>
      </w:r>
      <w:r w:rsidR="007B0514" w:rsidRPr="006A58C6">
        <w:rPr>
          <w:sz w:val="26"/>
          <w:szCs w:val="26"/>
        </w:rPr>
        <w:t xml:space="preserve">. Уведомление, указанное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763AA47C" w14:textId="77777777" w:rsidR="00CB4C40" w:rsidRPr="006A58C6" w:rsidRDefault="002C67C2" w:rsidP="00CB4C40">
      <w:pPr>
        <w:pStyle w:val="ConsPlusNormal"/>
        <w:ind w:firstLine="540"/>
        <w:jc w:val="both"/>
      </w:pPr>
      <w:r w:rsidRPr="006A58C6">
        <w:t>23</w:t>
      </w:r>
      <w:r w:rsidR="00CB4C40" w:rsidRPr="006A58C6"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службы в администрации </w:t>
      </w:r>
      <w:r w:rsidR="00A148D6" w:rsidRPr="006A58C6">
        <w:t>сельского поселения</w:t>
      </w:r>
      <w:r w:rsidR="00CB4C40" w:rsidRPr="006A58C6">
        <w:t xml:space="preserve">. О намерении </w:t>
      </w:r>
      <w:r w:rsidR="00CB4C40" w:rsidRPr="006A58C6">
        <w:lastRenderedPageBreak/>
        <w:t>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42C51279" w14:textId="77777777" w:rsidR="00CB4C40" w:rsidRPr="006A58C6" w:rsidRDefault="002C67C2" w:rsidP="00CB4C40">
      <w:pPr>
        <w:pStyle w:val="ConsPlusNormal"/>
        <w:ind w:firstLine="540"/>
        <w:jc w:val="both"/>
      </w:pPr>
      <w:r w:rsidRPr="006A58C6">
        <w:t>24</w:t>
      </w:r>
      <w:r w:rsidR="00CB4C40" w:rsidRPr="006A58C6">
        <w:t>. Заседания комиссии могут проводиться в отсутствие муниципального служащего или гражданина в случае:</w:t>
      </w:r>
    </w:p>
    <w:p w14:paraId="1D627550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53B513B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FA8361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5</w:t>
      </w:r>
      <w:r w:rsidRPr="006A58C6">
        <w:rPr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3304BF9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6</w:t>
      </w:r>
      <w:r w:rsidRPr="006A58C6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EDF891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6" w:name="Par143"/>
      <w:bookmarkEnd w:id="16"/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7</w:t>
      </w:r>
      <w:r w:rsidRPr="006A58C6">
        <w:rPr>
          <w:sz w:val="26"/>
          <w:szCs w:val="26"/>
        </w:rPr>
        <w:t xml:space="preserve">.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а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09A237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7" w:name="Par144"/>
      <w:bookmarkEnd w:id="17"/>
      <w:r w:rsidRPr="006A58C6">
        <w:rPr>
          <w:sz w:val="26"/>
          <w:szCs w:val="26"/>
        </w:rPr>
        <w:t>а) установить, что сведения, представленные муниципальным  служащим в соответствии с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</w:t>
      </w:r>
      <w:r w:rsidR="008F20A1" w:rsidRPr="006A58C6">
        <w:rPr>
          <w:sz w:val="26"/>
          <w:szCs w:val="26"/>
        </w:rPr>
        <w:t xml:space="preserve">, </w:t>
      </w:r>
      <w:r w:rsidRPr="006A58C6">
        <w:rPr>
          <w:sz w:val="26"/>
          <w:szCs w:val="26"/>
        </w:rPr>
        <w:t>являются достоверными и полными;</w:t>
      </w:r>
    </w:p>
    <w:p w14:paraId="644EB72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установить, что сведения, представленные муниципальным служащим в соответствии с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являются недостоверными и (или) неполными. В этом случае комиссия рекомендует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применить к муниципальному служащему конкретную меру ответственности.</w:t>
      </w:r>
    </w:p>
    <w:p w14:paraId="3AD6802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8</w:t>
      </w:r>
      <w:r w:rsidRPr="006A58C6">
        <w:rPr>
          <w:sz w:val="26"/>
          <w:szCs w:val="26"/>
        </w:rPr>
        <w:t xml:space="preserve">. По итогам рассмотрения вопроса, указанного в абзаце третьем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а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51FE6E1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установить, что муниципальный служащий соблюдал требования к </w:t>
      </w:r>
      <w:r w:rsidRPr="006A58C6">
        <w:rPr>
          <w:sz w:val="26"/>
          <w:szCs w:val="26"/>
        </w:rPr>
        <w:lastRenderedPageBreak/>
        <w:t>служебному поведению и (или) требования об урегулировании конфликта интересов;</w:t>
      </w:r>
    </w:p>
    <w:p w14:paraId="28D17A9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758A25D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9</w:t>
      </w:r>
      <w:r w:rsidRPr="006A58C6">
        <w:rPr>
          <w:sz w:val="26"/>
          <w:szCs w:val="26"/>
        </w:rPr>
        <w:t xml:space="preserve">.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6E59836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B12FA6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221D4884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8" w:name="Par152"/>
      <w:bookmarkEnd w:id="18"/>
      <w:r w:rsidRPr="006A58C6">
        <w:rPr>
          <w:sz w:val="26"/>
          <w:szCs w:val="26"/>
        </w:rPr>
        <w:t>30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абзаце третьем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5873B69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A31638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3C3F84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14:paraId="101790A9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9" w:name="Par156"/>
      <w:bookmarkEnd w:id="19"/>
      <w:r w:rsidRPr="006A58C6">
        <w:rPr>
          <w:sz w:val="26"/>
          <w:szCs w:val="26"/>
        </w:rPr>
        <w:t>31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г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73155BF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, являются достоверными и полными;</w:t>
      </w:r>
    </w:p>
    <w:p w14:paraId="1575F1E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Pr="006A58C6">
        <w:rPr>
          <w:sz w:val="26"/>
          <w:szCs w:val="26"/>
        </w:rPr>
        <w:lastRenderedPageBreak/>
        <w:t xml:space="preserve">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8CD85AD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</w:t>
      </w:r>
      <w:r w:rsidR="005D42E0" w:rsidRPr="006A58C6">
        <w:t>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2F8E337D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7D59FCA0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A148D6" w:rsidRPr="006A58C6">
        <w:t xml:space="preserve">сельского поселения </w:t>
      </w:r>
      <w:r w:rsidRPr="006A58C6">
        <w:t>применить к муниципальному служащему конкретную меру ответственности.</w:t>
      </w:r>
    </w:p>
    <w:p w14:paraId="003D8B80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</w:t>
      </w:r>
      <w:r w:rsidR="005D42E0" w:rsidRPr="006A58C6">
        <w:t>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14:paraId="541D6D43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>а) признать, что при исполнении муниципальным служащим должностных обязанностей конфликт интересов отсутствует;</w:t>
      </w:r>
    </w:p>
    <w:p w14:paraId="07F5934A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A148D6" w:rsidRPr="006A58C6">
        <w:t>сельского поселения</w:t>
      </w:r>
      <w:r w:rsidRPr="006A58C6">
        <w:t xml:space="preserve"> принять меры по урегулированию конфликта интересов или по недопущению его возникновения;</w:t>
      </w:r>
    </w:p>
    <w:p w14:paraId="7320279D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148D6" w:rsidRPr="006A58C6">
        <w:t xml:space="preserve">сельского поселения </w:t>
      </w:r>
      <w:r w:rsidRPr="006A58C6">
        <w:t>применить к муниципальному служащему конкретную меру ответственности.</w:t>
      </w:r>
    </w:p>
    <w:p w14:paraId="339CB8E8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34</w:t>
      </w:r>
      <w:r w:rsidR="005D42E0" w:rsidRPr="006A58C6">
        <w:t>. По итогам рассмотрения вопросов, указанных в подпунктах "а", "б", "г" и "д" пункта 1</w:t>
      </w:r>
      <w:r w:rsidR="00F9326F" w:rsidRPr="006A58C6">
        <w:t>3</w:t>
      </w:r>
      <w:r w:rsidR="005D42E0" w:rsidRPr="006A58C6"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355E76" w:rsidRPr="006A58C6">
        <w:t>27</w:t>
      </w:r>
      <w:r w:rsidR="005D42E0" w:rsidRPr="006A58C6">
        <w:t xml:space="preserve"> </w:t>
      </w:r>
      <w:r w:rsidR="00355E76" w:rsidRPr="006A58C6">
        <w:t>–</w:t>
      </w:r>
      <w:r w:rsidR="005D42E0" w:rsidRPr="006A58C6">
        <w:t xml:space="preserve"> </w:t>
      </w:r>
      <w:r w:rsidR="00355E76" w:rsidRPr="006A58C6">
        <w:t xml:space="preserve">33 </w:t>
      </w:r>
      <w:r w:rsidR="005D42E0" w:rsidRPr="006A58C6">
        <w:t xml:space="preserve">и </w:t>
      </w:r>
      <w:r w:rsidR="00355E76" w:rsidRPr="006A58C6">
        <w:t>35</w:t>
      </w:r>
      <w:r w:rsidR="005D42E0" w:rsidRPr="006A58C6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1E6E7453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35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, одно из следующих решений:</w:t>
      </w:r>
    </w:p>
    <w:p w14:paraId="0E71580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D4B40D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. В этом случае комиссия рекомендует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14:paraId="3B033D57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36</w:t>
      </w:r>
      <w:r w:rsidR="007B0514" w:rsidRPr="006A58C6">
        <w:rPr>
          <w:sz w:val="26"/>
          <w:szCs w:val="26"/>
        </w:rPr>
        <w:t xml:space="preserve">. По итогам рассмотрения вопроса, предусмотренного подпунктом </w:t>
      </w:r>
      <w:r w:rsidR="00FB478E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в</w:t>
      </w:r>
      <w:r w:rsidR="00FB478E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14:paraId="06550628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37</w:t>
      </w:r>
      <w:r w:rsidR="007B0514" w:rsidRPr="006A58C6">
        <w:rPr>
          <w:sz w:val="26"/>
          <w:szCs w:val="26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поручений главы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которые в установленном порядке представляются на рассмотрение главе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.</w:t>
      </w:r>
    </w:p>
    <w:p w14:paraId="06D9CDF4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38</w:t>
      </w:r>
      <w:r w:rsidR="007B0514" w:rsidRPr="006A58C6">
        <w:rPr>
          <w:sz w:val="26"/>
          <w:szCs w:val="26"/>
        </w:rPr>
        <w:t>. Решения комиссии по вопросам, указанным в пункте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принимаются </w:t>
      </w:r>
      <w:r w:rsidR="002651B5" w:rsidRPr="006A58C6">
        <w:rPr>
          <w:sz w:val="26"/>
          <w:szCs w:val="26"/>
        </w:rPr>
        <w:t>тайным</w:t>
      </w:r>
      <w:r w:rsidR="00130840" w:rsidRPr="006A58C6">
        <w:rPr>
          <w:sz w:val="26"/>
          <w:szCs w:val="26"/>
        </w:rPr>
        <w:t xml:space="preserve"> голосованием</w:t>
      </w:r>
      <w:r w:rsidR="002651B5" w:rsidRPr="006A58C6">
        <w:rPr>
          <w:sz w:val="26"/>
          <w:szCs w:val="26"/>
        </w:rPr>
        <w:t xml:space="preserve"> (если комиссия не примет иное решение)</w:t>
      </w:r>
      <w:r w:rsidR="007B0514" w:rsidRPr="006A58C6">
        <w:rPr>
          <w:sz w:val="26"/>
          <w:szCs w:val="26"/>
        </w:rPr>
        <w:t xml:space="preserve"> простым большинством голосов присутствующих на заседании членов комиссии.</w:t>
      </w:r>
    </w:p>
    <w:p w14:paraId="6CBEBD90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39</w:t>
      </w:r>
      <w:r w:rsidR="007B0514" w:rsidRPr="006A58C6">
        <w:rPr>
          <w:sz w:val="26"/>
          <w:szCs w:val="26"/>
        </w:rPr>
        <w:t xml:space="preserve">. </w:t>
      </w:r>
      <w:r w:rsidR="0090370B" w:rsidRPr="006A58C6">
        <w:rPr>
          <w:sz w:val="26"/>
          <w:szCs w:val="26"/>
        </w:rPr>
        <w:t>Решения комиссии оформляются протоколами, которые подписывают председатель и секретарь комиссии</w:t>
      </w:r>
      <w:r w:rsidR="007B0514" w:rsidRPr="006A58C6">
        <w:rPr>
          <w:sz w:val="26"/>
          <w:szCs w:val="26"/>
        </w:rPr>
        <w:t xml:space="preserve">. Решения комиссии, за исключением решения, принимаемого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для главы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носит обязательный характер.</w:t>
      </w:r>
    </w:p>
    <w:p w14:paraId="6C7B38CB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40</w:t>
      </w:r>
      <w:r w:rsidR="007B0514" w:rsidRPr="006A58C6">
        <w:rPr>
          <w:sz w:val="26"/>
          <w:szCs w:val="26"/>
        </w:rPr>
        <w:t>. В протоколе заседания комиссии указываются:</w:t>
      </w:r>
    </w:p>
    <w:p w14:paraId="4E3EAAC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52A3E7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0ABB24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14:paraId="65E30D1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14:paraId="527AB14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47F0D7C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;</w:t>
      </w:r>
    </w:p>
    <w:p w14:paraId="7D92A9F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ж) другие сведения;</w:t>
      </w:r>
    </w:p>
    <w:p w14:paraId="7E90075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з) результаты голосования;</w:t>
      </w:r>
    </w:p>
    <w:p w14:paraId="7676192C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и) решение и обоснование его принятия.</w:t>
      </w:r>
    </w:p>
    <w:p w14:paraId="2BB0B056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41</w:t>
      </w:r>
      <w:r w:rsidR="007B0514" w:rsidRPr="006A58C6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46996C1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42</w:t>
      </w:r>
      <w:r w:rsidR="007B0514" w:rsidRPr="006A58C6">
        <w:rPr>
          <w:sz w:val="26"/>
          <w:szCs w:val="26"/>
        </w:rPr>
        <w:t xml:space="preserve">. Копии протокола заседания комиссии в </w:t>
      </w:r>
      <w:r w:rsidR="00F9326F" w:rsidRPr="006A58C6">
        <w:rPr>
          <w:sz w:val="26"/>
          <w:szCs w:val="26"/>
        </w:rPr>
        <w:t>7</w:t>
      </w:r>
      <w:r w:rsidR="007B0514" w:rsidRPr="006A58C6">
        <w:rPr>
          <w:sz w:val="26"/>
          <w:szCs w:val="26"/>
        </w:rPr>
        <w:t xml:space="preserve">-дневный срок со дня заседания направляются главе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полностью или в виде выписок из него – муниципальному служащему, а также по решению комиссии - иным </w:t>
      </w:r>
      <w:r w:rsidR="007B0514" w:rsidRPr="006A58C6">
        <w:rPr>
          <w:sz w:val="26"/>
          <w:szCs w:val="26"/>
        </w:rPr>
        <w:lastRenderedPageBreak/>
        <w:t>заинтересованным лицам.</w:t>
      </w:r>
    </w:p>
    <w:p w14:paraId="51C936D7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43</w:t>
      </w:r>
      <w:r w:rsidR="007B0514" w:rsidRPr="006A58C6">
        <w:rPr>
          <w:sz w:val="26"/>
          <w:szCs w:val="26"/>
        </w:rPr>
        <w:t xml:space="preserve">. Глава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14:paraId="2F49AFF2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44</w:t>
      </w:r>
      <w:r w:rsidR="007B0514" w:rsidRPr="006A58C6">
        <w:rPr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8EFA896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45</w:t>
      </w:r>
      <w:r w:rsidR="007B0514" w:rsidRPr="006A58C6">
        <w:rPr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D235BE1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46</w:t>
      </w:r>
      <w:r w:rsidR="007B0514" w:rsidRPr="006A58C6">
        <w:rPr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088BB54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47</w:t>
      </w:r>
      <w:r w:rsidR="007B0514" w:rsidRPr="006A58C6">
        <w:rPr>
          <w:sz w:val="26"/>
          <w:szCs w:val="26"/>
        </w:rPr>
        <w:t xml:space="preserve">. Выписка из решения комиссии, заверенная подписью секретаря комиссии и печатью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вручается гражданину, замещавшему должность муниципальной службы 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в отношении которого рассматривался вопрос, указанный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8875146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48</w:t>
      </w:r>
      <w:r w:rsidR="007B0514" w:rsidRPr="006A58C6">
        <w:rPr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.</w:t>
      </w:r>
    </w:p>
    <w:p w14:paraId="4A45900B" w14:textId="77777777" w:rsidR="00106376" w:rsidRPr="006A58C6" w:rsidRDefault="00106376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69B3D6E0" w14:textId="77777777" w:rsidR="00280B93" w:rsidRPr="006A58C6" w:rsidRDefault="00280B93">
      <w:pPr>
        <w:rPr>
          <w:sz w:val="26"/>
          <w:szCs w:val="26"/>
        </w:rPr>
      </w:pPr>
    </w:p>
    <w:p w14:paraId="33474A42" w14:textId="77777777" w:rsidR="00233834" w:rsidRPr="006A58C6" w:rsidRDefault="00233834">
      <w:pPr>
        <w:rPr>
          <w:sz w:val="26"/>
          <w:szCs w:val="26"/>
        </w:rPr>
      </w:pPr>
      <w:r w:rsidRPr="006A58C6">
        <w:rPr>
          <w:sz w:val="26"/>
          <w:szCs w:val="26"/>
        </w:rPr>
        <w:br w:type="page"/>
      </w:r>
    </w:p>
    <w:p w14:paraId="50F89B9E" w14:textId="77777777" w:rsidR="00233834" w:rsidRPr="006A58C6" w:rsidRDefault="00233834" w:rsidP="00265A46">
      <w:pPr>
        <w:ind w:left="4962"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Приложение №2</w:t>
      </w:r>
    </w:p>
    <w:p w14:paraId="6C76EDD6" w14:textId="77777777" w:rsidR="00A148D6" w:rsidRPr="006A58C6" w:rsidRDefault="00A148D6" w:rsidP="00A148D6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к распоряжению администрации </w:t>
      </w:r>
      <w:r w:rsidR="00E73901">
        <w:rPr>
          <w:sz w:val="26"/>
          <w:szCs w:val="26"/>
        </w:rPr>
        <w:t>Гороховского</w:t>
      </w:r>
      <w:r w:rsidRPr="006A58C6">
        <w:rPr>
          <w:sz w:val="26"/>
          <w:szCs w:val="26"/>
        </w:rPr>
        <w:t xml:space="preserve"> сельского поселения</w:t>
      </w:r>
    </w:p>
    <w:p w14:paraId="298F2B19" w14:textId="77777777" w:rsidR="00A148D6" w:rsidRPr="006A58C6" w:rsidRDefault="00DB27C0" w:rsidP="00A148D6">
      <w:pPr>
        <w:ind w:left="5103" w:firstLine="0"/>
        <w:rPr>
          <w:sz w:val="24"/>
          <w:szCs w:val="26"/>
        </w:rPr>
      </w:pPr>
      <w:r>
        <w:rPr>
          <w:sz w:val="24"/>
          <w:szCs w:val="26"/>
        </w:rPr>
        <w:t>от 0</w:t>
      </w:r>
      <w:r w:rsidRPr="004344B0">
        <w:rPr>
          <w:sz w:val="24"/>
          <w:szCs w:val="26"/>
        </w:rPr>
        <w:t>3</w:t>
      </w:r>
      <w:r w:rsidR="004344B0">
        <w:rPr>
          <w:sz w:val="24"/>
          <w:szCs w:val="26"/>
        </w:rPr>
        <w:t>.11.2020 г. № 55</w:t>
      </w:r>
    </w:p>
    <w:p w14:paraId="74751766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4B0FA289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31DB2CA0" w14:textId="77777777" w:rsidR="00106376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Состав </w:t>
      </w:r>
    </w:p>
    <w:p w14:paraId="404BBB36" w14:textId="77777777" w:rsidR="00106376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комиссии по соблюдению требований к служебному поведению </w:t>
      </w:r>
    </w:p>
    <w:p w14:paraId="3459CC3A" w14:textId="77777777" w:rsidR="00233834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и урегулированию конфликта интересов </w:t>
      </w:r>
    </w:p>
    <w:p w14:paraId="73FC9D17" w14:textId="77777777" w:rsidR="00233834" w:rsidRPr="006A58C6" w:rsidRDefault="00233834" w:rsidP="00265A46">
      <w:pPr>
        <w:ind w:firstLine="0"/>
        <w:rPr>
          <w:sz w:val="26"/>
          <w:szCs w:val="26"/>
        </w:rPr>
      </w:pPr>
    </w:p>
    <w:p w14:paraId="3D237B42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5944"/>
      </w:tblGrid>
      <w:tr w:rsidR="006A58C6" w:rsidRPr="006A58C6" w14:paraId="2C588679" w14:textId="77777777" w:rsidTr="00A148D6">
        <w:tc>
          <w:tcPr>
            <w:tcW w:w="3171" w:type="dxa"/>
          </w:tcPr>
          <w:p w14:paraId="153C6F37" w14:textId="77777777" w:rsidR="00265A46" w:rsidRPr="006A58C6" w:rsidRDefault="004344B0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Савенкова Ирина Павловна</w:t>
            </w:r>
          </w:p>
        </w:tc>
        <w:tc>
          <w:tcPr>
            <w:tcW w:w="6116" w:type="dxa"/>
          </w:tcPr>
          <w:p w14:paraId="4A835B75" w14:textId="77777777" w:rsidR="00265A46" w:rsidRPr="006A58C6" w:rsidRDefault="00E73901" w:rsidP="00106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Гороховского</w:t>
            </w:r>
            <w:r w:rsidR="00A148D6" w:rsidRPr="006A58C6">
              <w:rPr>
                <w:sz w:val="26"/>
                <w:szCs w:val="26"/>
              </w:rPr>
              <w:t xml:space="preserve"> сельского поселения –  председатель комиссии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A58C6" w:rsidRPr="006A58C6" w14:paraId="7A0C8B7F" w14:textId="77777777" w:rsidTr="00A148D6">
        <w:tc>
          <w:tcPr>
            <w:tcW w:w="3171" w:type="dxa"/>
          </w:tcPr>
          <w:p w14:paraId="5B2BAA2B" w14:textId="77777777" w:rsidR="00A148D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Виктор Владимирович</w:t>
            </w:r>
          </w:p>
        </w:tc>
        <w:tc>
          <w:tcPr>
            <w:tcW w:w="6116" w:type="dxa"/>
          </w:tcPr>
          <w:p w14:paraId="352C2823" w14:textId="77777777" w:rsidR="00E73901" w:rsidRPr="006A58C6" w:rsidRDefault="00A148D6" w:rsidP="00A148D6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Заместитель председ</w:t>
            </w:r>
            <w:r w:rsidR="00E73901">
              <w:rPr>
                <w:rFonts w:eastAsia="Times New Roman"/>
                <w:sz w:val="26"/>
                <w:szCs w:val="26"/>
                <w:lang w:eastAsia="ru-RU"/>
              </w:rPr>
              <w:t>ателя Совета народных депутатов Гороховского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 поселения – заместитель председателя комиссии (по согласованию)</w:t>
            </w:r>
            <w:r w:rsidR="00E7390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58C6" w:rsidRPr="006A58C6" w14:paraId="74242544" w14:textId="77777777" w:rsidTr="00A148D6">
        <w:tc>
          <w:tcPr>
            <w:tcW w:w="3171" w:type="dxa"/>
          </w:tcPr>
          <w:p w14:paraId="4E507D99" w14:textId="77777777" w:rsidR="00A148D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Плохих Ирина Юрьевна</w:t>
            </w:r>
          </w:p>
        </w:tc>
        <w:tc>
          <w:tcPr>
            <w:tcW w:w="6116" w:type="dxa"/>
          </w:tcPr>
          <w:p w14:paraId="00EF372B" w14:textId="77777777" w:rsidR="00A148D6" w:rsidRPr="006A58C6" w:rsidRDefault="004344B0" w:rsidP="006A58C6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Главный</w:t>
            </w:r>
            <w:r w:rsidR="00A148D6"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 специалист администрации  </w:t>
            </w:r>
            <w:r w:rsidR="00E73901">
              <w:rPr>
                <w:sz w:val="26"/>
                <w:szCs w:val="26"/>
              </w:rPr>
              <w:t>Гороховского</w:t>
            </w:r>
            <w:r w:rsidR="00A148D6" w:rsidRPr="006A58C6">
              <w:rPr>
                <w:sz w:val="26"/>
                <w:szCs w:val="26"/>
              </w:rPr>
              <w:t xml:space="preserve"> </w:t>
            </w:r>
            <w:r w:rsidR="00A148D6" w:rsidRPr="006A58C6">
              <w:rPr>
                <w:rFonts w:eastAsia="Times New Roman"/>
                <w:sz w:val="26"/>
                <w:szCs w:val="26"/>
                <w:lang w:eastAsia="ru-RU"/>
              </w:rPr>
              <w:t>сельского поселения – секретарь комиссии</w:t>
            </w:r>
            <w:r w:rsidR="00E7390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58C6" w:rsidRPr="006A58C6" w14:paraId="59DF8E08" w14:textId="77777777" w:rsidTr="00A148D6">
        <w:tc>
          <w:tcPr>
            <w:tcW w:w="3171" w:type="dxa"/>
          </w:tcPr>
          <w:p w14:paraId="29B687D5" w14:textId="77777777" w:rsidR="00A148D6" w:rsidRPr="006A58C6" w:rsidRDefault="00A148D6" w:rsidP="00265A46">
            <w:pPr>
              <w:ind w:firstLine="0"/>
              <w:rPr>
                <w:sz w:val="26"/>
                <w:szCs w:val="26"/>
              </w:rPr>
            </w:pPr>
            <w:r w:rsidRPr="006A58C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116" w:type="dxa"/>
          </w:tcPr>
          <w:p w14:paraId="5A85CB92" w14:textId="77777777" w:rsidR="00A148D6" w:rsidRPr="006A58C6" w:rsidRDefault="00A148D6" w:rsidP="00265A46">
            <w:pPr>
              <w:ind w:firstLine="0"/>
              <w:rPr>
                <w:sz w:val="26"/>
                <w:szCs w:val="26"/>
              </w:rPr>
            </w:pPr>
          </w:p>
        </w:tc>
      </w:tr>
      <w:tr w:rsidR="006A58C6" w:rsidRPr="006A58C6" w14:paraId="2665ABB1" w14:textId="77777777" w:rsidTr="00A148D6">
        <w:tc>
          <w:tcPr>
            <w:tcW w:w="3171" w:type="dxa"/>
          </w:tcPr>
          <w:p w14:paraId="7058BB9E" w14:textId="77777777" w:rsidR="00A148D6" w:rsidRPr="006A58C6" w:rsidRDefault="00FA2845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Дутка Татьяна </w:t>
            </w:r>
            <w:r>
              <w:rPr>
                <w:sz w:val="26"/>
                <w:szCs w:val="26"/>
              </w:rPr>
              <w:br/>
              <w:t>Ивановна</w:t>
            </w:r>
          </w:p>
        </w:tc>
        <w:tc>
          <w:tcPr>
            <w:tcW w:w="6116" w:type="dxa"/>
          </w:tcPr>
          <w:p w14:paraId="1722A020" w14:textId="77777777" w:rsidR="00A148D6" w:rsidRPr="006A58C6" w:rsidRDefault="00A43DB2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Совета народных депутатов Гороховского сельского поселения</w:t>
            </w:r>
          </w:p>
        </w:tc>
      </w:tr>
      <w:tr w:rsidR="006A58C6" w:rsidRPr="006A58C6" w14:paraId="7EF8492B" w14:textId="77777777" w:rsidTr="00A148D6">
        <w:tc>
          <w:tcPr>
            <w:tcW w:w="3171" w:type="dxa"/>
          </w:tcPr>
          <w:p w14:paraId="25786464" w14:textId="77777777" w:rsidR="00A148D6" w:rsidRPr="006A58C6" w:rsidRDefault="004344B0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Плохих Елена Викторовна</w:t>
            </w:r>
          </w:p>
        </w:tc>
        <w:tc>
          <w:tcPr>
            <w:tcW w:w="6116" w:type="dxa"/>
          </w:tcPr>
          <w:p w14:paraId="16B027EC" w14:textId="77777777" w:rsidR="00A148D6" w:rsidRPr="006A58C6" w:rsidRDefault="0077332A" w:rsidP="00106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Совета народных депутатов Гороховского сельского поселения</w:t>
            </w:r>
          </w:p>
        </w:tc>
      </w:tr>
    </w:tbl>
    <w:p w14:paraId="161BFEEB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265A46" w:rsidRPr="006A58C6" w:rsidSect="00836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38846660">
    <w:abstractNumId w:val="0"/>
  </w:num>
  <w:num w:numId="2" w16cid:durableId="107597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14"/>
    <w:rsid w:val="000501CD"/>
    <w:rsid w:val="0005183F"/>
    <w:rsid w:val="00106376"/>
    <w:rsid w:val="00130840"/>
    <w:rsid w:val="001B27AB"/>
    <w:rsid w:val="00200451"/>
    <w:rsid w:val="00233834"/>
    <w:rsid w:val="002651B5"/>
    <w:rsid w:val="00265A46"/>
    <w:rsid w:val="00280B93"/>
    <w:rsid w:val="00282E19"/>
    <w:rsid w:val="002B4A21"/>
    <w:rsid w:val="002C67C2"/>
    <w:rsid w:val="002E12D0"/>
    <w:rsid w:val="00355E76"/>
    <w:rsid w:val="00362E45"/>
    <w:rsid w:val="003B0F60"/>
    <w:rsid w:val="004344B0"/>
    <w:rsid w:val="00446EC0"/>
    <w:rsid w:val="004C483A"/>
    <w:rsid w:val="004E30D2"/>
    <w:rsid w:val="005372B3"/>
    <w:rsid w:val="0057630A"/>
    <w:rsid w:val="005B1C06"/>
    <w:rsid w:val="005C3033"/>
    <w:rsid w:val="005D0BF5"/>
    <w:rsid w:val="005D42E0"/>
    <w:rsid w:val="00621910"/>
    <w:rsid w:val="00633ACA"/>
    <w:rsid w:val="00653800"/>
    <w:rsid w:val="00691551"/>
    <w:rsid w:val="006A1354"/>
    <w:rsid w:val="006A58C6"/>
    <w:rsid w:val="00716A34"/>
    <w:rsid w:val="007625B2"/>
    <w:rsid w:val="0077332A"/>
    <w:rsid w:val="007A3B89"/>
    <w:rsid w:val="007B0514"/>
    <w:rsid w:val="00806137"/>
    <w:rsid w:val="00836647"/>
    <w:rsid w:val="008500D1"/>
    <w:rsid w:val="008F20A1"/>
    <w:rsid w:val="0090370B"/>
    <w:rsid w:val="0096697F"/>
    <w:rsid w:val="00987F3C"/>
    <w:rsid w:val="009A7D50"/>
    <w:rsid w:val="00A148D6"/>
    <w:rsid w:val="00A43DB2"/>
    <w:rsid w:val="00A457D7"/>
    <w:rsid w:val="00A7070B"/>
    <w:rsid w:val="00B43A59"/>
    <w:rsid w:val="00B563D0"/>
    <w:rsid w:val="00B72BC7"/>
    <w:rsid w:val="00BB042E"/>
    <w:rsid w:val="00BB4C81"/>
    <w:rsid w:val="00C03602"/>
    <w:rsid w:val="00C0624D"/>
    <w:rsid w:val="00C15EF2"/>
    <w:rsid w:val="00C63D31"/>
    <w:rsid w:val="00C7184B"/>
    <w:rsid w:val="00CA6857"/>
    <w:rsid w:val="00CB4C40"/>
    <w:rsid w:val="00D7313C"/>
    <w:rsid w:val="00DA1AB5"/>
    <w:rsid w:val="00DB27C0"/>
    <w:rsid w:val="00DD3807"/>
    <w:rsid w:val="00E1029D"/>
    <w:rsid w:val="00E561E4"/>
    <w:rsid w:val="00E70FC6"/>
    <w:rsid w:val="00E73901"/>
    <w:rsid w:val="00EA6B7F"/>
    <w:rsid w:val="00EC55A2"/>
    <w:rsid w:val="00F0317D"/>
    <w:rsid w:val="00F623EA"/>
    <w:rsid w:val="00F9326F"/>
    <w:rsid w:val="00FA2845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AB9B"/>
  <w15:chartTrackingRefBased/>
  <w15:docId w15:val="{DDA49F6B-873C-4FC6-9DF0-FBFC97A2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3915-DBD8-42DC-A0AB-277FB13E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 Владимирович</dc:creator>
  <cp:keywords/>
  <cp:lastModifiedBy>Иван Соколов</cp:lastModifiedBy>
  <cp:revision>2</cp:revision>
  <cp:lastPrinted>2018-05-14T08:18:00Z</cp:lastPrinted>
  <dcterms:created xsi:type="dcterms:W3CDTF">2023-04-17T13:47:00Z</dcterms:created>
  <dcterms:modified xsi:type="dcterms:W3CDTF">2023-04-17T13:47:00Z</dcterms:modified>
</cp:coreProperties>
</file>